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B25" w:rsidRPr="00C47076" w:rsidRDefault="00EF5EBB" w:rsidP="00EF5EBB">
      <w:pPr>
        <w:ind w:leftChars="67" w:left="141" w:rightChars="66" w:right="139"/>
        <w:jc w:val="center"/>
        <w:rPr>
          <w:rFonts w:asciiTheme="majorEastAsia" w:eastAsiaTheme="majorEastAsia" w:hAnsiTheme="majorEastAsia"/>
        </w:rPr>
      </w:pPr>
      <w:r w:rsidRPr="00C47076">
        <w:rPr>
          <w:rFonts w:asciiTheme="majorEastAsia" w:eastAsiaTheme="majorEastAsia" w:hAnsiTheme="majorEastAsia" w:hint="eastAsia"/>
        </w:rPr>
        <w:t>浄化槽使用</w:t>
      </w:r>
      <w:r w:rsidR="007057E6">
        <w:rPr>
          <w:rFonts w:asciiTheme="majorEastAsia" w:eastAsiaTheme="majorEastAsia" w:hAnsiTheme="majorEastAsia" w:hint="eastAsia"/>
        </w:rPr>
        <w:t>再開</w:t>
      </w:r>
      <w:r w:rsidRPr="00C47076">
        <w:rPr>
          <w:rFonts w:asciiTheme="majorEastAsia" w:eastAsiaTheme="majorEastAsia" w:hAnsiTheme="majorEastAsia" w:hint="eastAsia"/>
        </w:rPr>
        <w:t>届出書</w:t>
      </w:r>
    </w:p>
    <w:p w:rsidR="00EF5EBB" w:rsidRPr="00C47076" w:rsidRDefault="00EF5EBB" w:rsidP="005626C3">
      <w:pPr>
        <w:spacing w:line="200" w:lineRule="exact"/>
        <w:ind w:rightChars="66" w:right="139"/>
        <w:jc w:val="center"/>
        <w:rPr>
          <w:rFonts w:asciiTheme="majorEastAsia" w:eastAsiaTheme="majorEastAsia" w:hAnsiTheme="majorEastAsia"/>
        </w:rPr>
      </w:pPr>
    </w:p>
    <w:p w:rsidR="00EF5EBB" w:rsidRPr="00C47076" w:rsidRDefault="00EF5EBB" w:rsidP="00EF5EBB">
      <w:pPr>
        <w:wordWrap w:val="0"/>
        <w:ind w:rightChars="66" w:right="139"/>
        <w:jc w:val="right"/>
        <w:rPr>
          <w:rFonts w:asciiTheme="majorEastAsia" w:eastAsiaTheme="majorEastAsia" w:hAnsiTheme="majorEastAsia"/>
        </w:rPr>
      </w:pPr>
      <w:r w:rsidRPr="00C47076">
        <w:rPr>
          <w:rFonts w:asciiTheme="majorEastAsia" w:eastAsiaTheme="majorEastAsia" w:hAnsiTheme="majorEastAsia" w:hint="eastAsia"/>
        </w:rPr>
        <w:t xml:space="preserve">　　年　</w:t>
      </w:r>
      <w:r w:rsidR="008B725B">
        <w:rPr>
          <w:rFonts w:asciiTheme="majorEastAsia" w:eastAsiaTheme="majorEastAsia" w:hAnsiTheme="majorEastAsia" w:hint="eastAsia"/>
        </w:rPr>
        <w:t xml:space="preserve">　</w:t>
      </w:r>
      <w:r w:rsidRPr="00C47076">
        <w:rPr>
          <w:rFonts w:asciiTheme="majorEastAsia" w:eastAsiaTheme="majorEastAsia" w:hAnsiTheme="majorEastAsia" w:hint="eastAsia"/>
        </w:rPr>
        <w:t xml:space="preserve">　月　</w:t>
      </w:r>
      <w:r w:rsidR="008B725B">
        <w:rPr>
          <w:rFonts w:asciiTheme="majorEastAsia" w:eastAsiaTheme="majorEastAsia" w:hAnsiTheme="majorEastAsia" w:hint="eastAsia"/>
        </w:rPr>
        <w:t xml:space="preserve">　</w:t>
      </w:r>
      <w:r w:rsidRPr="00C47076">
        <w:rPr>
          <w:rFonts w:asciiTheme="majorEastAsia" w:eastAsiaTheme="majorEastAsia" w:hAnsiTheme="majorEastAsia" w:hint="eastAsia"/>
        </w:rPr>
        <w:t xml:space="preserve">　日</w:t>
      </w:r>
    </w:p>
    <w:p w:rsidR="00EF5EBB" w:rsidRPr="00C47076" w:rsidRDefault="00EF5EBB" w:rsidP="005626C3">
      <w:pPr>
        <w:spacing w:line="200" w:lineRule="exact"/>
        <w:ind w:rightChars="66" w:right="139"/>
        <w:jc w:val="center"/>
        <w:rPr>
          <w:rFonts w:asciiTheme="majorEastAsia" w:eastAsiaTheme="majorEastAsia" w:hAnsiTheme="majorEastAsia"/>
        </w:rPr>
      </w:pPr>
    </w:p>
    <w:p w:rsidR="00EF5EBB" w:rsidRPr="00C47076" w:rsidRDefault="00EF5EBB" w:rsidP="00EF5EBB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47076">
        <w:rPr>
          <w:rFonts w:asciiTheme="majorEastAsia" w:eastAsiaTheme="majorEastAsia" w:hAnsiTheme="majorEastAsia" w:hint="eastAsia"/>
        </w:rPr>
        <w:t xml:space="preserve">浪江町長　</w:t>
      </w:r>
      <w:r w:rsidR="00A31F46">
        <w:rPr>
          <w:rFonts w:asciiTheme="majorEastAsia" w:eastAsiaTheme="majorEastAsia" w:hAnsiTheme="majorEastAsia" w:hint="eastAsia"/>
        </w:rPr>
        <w:t>殿</w:t>
      </w:r>
      <w:bookmarkStart w:id="0" w:name="_GoBack"/>
      <w:bookmarkEnd w:id="0"/>
    </w:p>
    <w:p w:rsidR="00EF5EBB" w:rsidRDefault="00EF5EBB" w:rsidP="005626C3">
      <w:pPr>
        <w:spacing w:line="200" w:lineRule="exact"/>
        <w:ind w:right="142"/>
        <w:jc w:val="center"/>
        <w:rPr>
          <w:rFonts w:asciiTheme="majorEastAsia" w:eastAsiaTheme="majorEastAsia" w:hAnsiTheme="majorEastAsia"/>
        </w:rPr>
      </w:pPr>
    </w:p>
    <w:p w:rsidR="00927743" w:rsidRDefault="00927743" w:rsidP="00927743">
      <w:pPr>
        <w:spacing w:line="200" w:lineRule="exact"/>
        <w:ind w:right="-285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郵便番号</w:t>
      </w:r>
    </w:p>
    <w:p w:rsidR="006E2584" w:rsidRPr="00C47076" w:rsidRDefault="006E2584" w:rsidP="0050341E">
      <w:pPr>
        <w:spacing w:line="100" w:lineRule="exact"/>
        <w:ind w:right="142"/>
        <w:jc w:val="center"/>
        <w:rPr>
          <w:rFonts w:asciiTheme="majorEastAsia" w:eastAsiaTheme="majorEastAsia" w:hAnsiTheme="majorEastAsia" w:hint="eastAsia"/>
        </w:rPr>
      </w:pPr>
    </w:p>
    <w:p w:rsidR="00927743" w:rsidRDefault="008B725B" w:rsidP="00927743">
      <w:pPr>
        <w:tabs>
          <w:tab w:val="left" w:pos="3180"/>
          <w:tab w:val="right" w:pos="8364"/>
        </w:tabs>
        <w:wordWrap w:val="0"/>
        <w:ind w:right="1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EF5EBB" w:rsidRPr="00C47076">
        <w:rPr>
          <w:rFonts w:asciiTheme="majorEastAsia" w:eastAsiaTheme="majorEastAsia" w:hAnsiTheme="majorEastAsia" w:hint="eastAsia"/>
        </w:rPr>
        <w:t xml:space="preserve">住所　</w:t>
      </w:r>
      <w:r w:rsidR="001F72C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EF5EBB" w:rsidRPr="00C47076">
        <w:rPr>
          <w:rFonts w:asciiTheme="majorEastAsia" w:eastAsiaTheme="majorEastAsia" w:hAnsiTheme="majorEastAsia" w:hint="eastAsia"/>
        </w:rPr>
        <w:t xml:space="preserve">　　　　　</w:t>
      </w:r>
      <w:r w:rsidR="001F72C8">
        <w:rPr>
          <w:rFonts w:asciiTheme="majorEastAsia" w:eastAsiaTheme="majorEastAsia" w:hAnsiTheme="majorEastAsia" w:hint="eastAsia"/>
        </w:rPr>
        <w:t xml:space="preserve">　</w:t>
      </w:r>
      <w:r w:rsidR="00C47076" w:rsidRPr="00C47076">
        <w:rPr>
          <w:rFonts w:asciiTheme="majorEastAsia" w:eastAsiaTheme="majorEastAsia" w:hAnsiTheme="majorEastAsia" w:hint="eastAsia"/>
        </w:rPr>
        <w:t xml:space="preserve">　　</w:t>
      </w:r>
      <w:r w:rsidR="00EF5EBB" w:rsidRPr="00C47076">
        <w:rPr>
          <w:rFonts w:asciiTheme="majorEastAsia" w:eastAsiaTheme="majorEastAsia" w:hAnsiTheme="majorEastAsia" w:hint="eastAsia"/>
        </w:rPr>
        <w:t xml:space="preserve">　　　　　　</w:t>
      </w:r>
    </w:p>
    <w:p w:rsidR="006E2584" w:rsidRPr="00C47076" w:rsidRDefault="006E2584" w:rsidP="005626C3">
      <w:pPr>
        <w:spacing w:line="100" w:lineRule="exact"/>
        <w:ind w:right="142"/>
        <w:jc w:val="center"/>
        <w:rPr>
          <w:rFonts w:asciiTheme="majorEastAsia" w:eastAsiaTheme="majorEastAsia" w:hAnsiTheme="majorEastAsia" w:hint="eastAsia"/>
        </w:rPr>
      </w:pPr>
    </w:p>
    <w:p w:rsidR="00EF5EBB" w:rsidRDefault="00EF5EBB" w:rsidP="00EF5EBB">
      <w:pPr>
        <w:wordWrap w:val="0"/>
        <w:ind w:right="140"/>
        <w:jc w:val="right"/>
        <w:rPr>
          <w:rFonts w:asciiTheme="majorEastAsia" w:eastAsiaTheme="majorEastAsia" w:hAnsiTheme="majorEastAsia"/>
        </w:rPr>
      </w:pPr>
      <w:r w:rsidRPr="00C47076">
        <w:rPr>
          <w:rFonts w:asciiTheme="majorEastAsia" w:eastAsiaTheme="majorEastAsia" w:hAnsiTheme="majorEastAsia" w:hint="eastAsia"/>
        </w:rPr>
        <w:t xml:space="preserve">　　電話番号　　</w:t>
      </w:r>
      <w:r w:rsidR="001F72C8">
        <w:rPr>
          <w:rFonts w:asciiTheme="majorEastAsia" w:eastAsiaTheme="majorEastAsia" w:hAnsiTheme="majorEastAsia" w:hint="eastAsia"/>
        </w:rPr>
        <w:t xml:space="preserve">　</w:t>
      </w:r>
      <w:r w:rsidR="008B725B">
        <w:rPr>
          <w:rFonts w:asciiTheme="majorEastAsia" w:eastAsiaTheme="majorEastAsia" w:hAnsiTheme="majorEastAsia" w:hint="eastAsia"/>
        </w:rPr>
        <w:t xml:space="preserve">　</w:t>
      </w:r>
      <w:r w:rsidR="001F72C8">
        <w:rPr>
          <w:rFonts w:asciiTheme="majorEastAsia" w:eastAsiaTheme="majorEastAsia" w:hAnsiTheme="majorEastAsia" w:hint="eastAsia"/>
        </w:rPr>
        <w:t xml:space="preserve">　</w:t>
      </w:r>
      <w:r w:rsidRPr="00C47076">
        <w:rPr>
          <w:rFonts w:asciiTheme="majorEastAsia" w:eastAsiaTheme="majorEastAsia" w:hAnsiTheme="majorEastAsia" w:hint="eastAsia"/>
        </w:rPr>
        <w:t xml:space="preserve">　　　　</w:t>
      </w:r>
      <w:r w:rsidR="00C47076" w:rsidRPr="00C47076">
        <w:rPr>
          <w:rFonts w:asciiTheme="majorEastAsia" w:eastAsiaTheme="majorEastAsia" w:hAnsiTheme="majorEastAsia" w:hint="eastAsia"/>
        </w:rPr>
        <w:t xml:space="preserve">　　</w:t>
      </w:r>
      <w:r w:rsidRPr="00C47076">
        <w:rPr>
          <w:rFonts w:asciiTheme="majorEastAsia" w:eastAsiaTheme="majorEastAsia" w:hAnsiTheme="majorEastAsia" w:hint="eastAsia"/>
        </w:rPr>
        <w:t xml:space="preserve">　　　　　　</w:t>
      </w:r>
    </w:p>
    <w:p w:rsidR="005626C3" w:rsidRPr="00C47076" w:rsidRDefault="005626C3" w:rsidP="005626C3">
      <w:pPr>
        <w:spacing w:line="100" w:lineRule="exact"/>
        <w:ind w:right="142"/>
        <w:jc w:val="center"/>
        <w:rPr>
          <w:rFonts w:asciiTheme="majorEastAsia" w:eastAsiaTheme="majorEastAsia" w:hAnsiTheme="majorEastAsia"/>
        </w:rPr>
      </w:pPr>
    </w:p>
    <w:p w:rsidR="00EF5EBB" w:rsidRDefault="00EF5EBB" w:rsidP="005626C3">
      <w:pPr>
        <w:wordWrap w:val="0"/>
        <w:ind w:right="140"/>
        <w:jc w:val="right"/>
        <w:rPr>
          <w:rFonts w:asciiTheme="majorEastAsia" w:eastAsiaTheme="majorEastAsia" w:hAnsiTheme="majorEastAsia"/>
        </w:rPr>
      </w:pPr>
      <w:r w:rsidRPr="00C47076">
        <w:rPr>
          <w:rFonts w:asciiTheme="majorEastAsia" w:eastAsiaTheme="majorEastAsia" w:hAnsiTheme="majorEastAsia" w:hint="eastAsia"/>
        </w:rPr>
        <w:t xml:space="preserve">氏名　</w:t>
      </w:r>
      <w:r w:rsidR="001F72C8">
        <w:rPr>
          <w:rFonts w:asciiTheme="majorEastAsia" w:eastAsiaTheme="majorEastAsia" w:hAnsiTheme="majorEastAsia" w:hint="eastAsia"/>
        </w:rPr>
        <w:t xml:space="preserve">　</w:t>
      </w:r>
      <w:r w:rsidRPr="00C47076">
        <w:rPr>
          <w:rFonts w:asciiTheme="majorEastAsia" w:eastAsiaTheme="majorEastAsia" w:hAnsiTheme="majorEastAsia" w:hint="eastAsia"/>
        </w:rPr>
        <w:t xml:space="preserve">　</w:t>
      </w:r>
      <w:r w:rsidR="008B725B">
        <w:rPr>
          <w:rFonts w:asciiTheme="majorEastAsia" w:eastAsiaTheme="majorEastAsia" w:hAnsiTheme="majorEastAsia" w:hint="eastAsia"/>
        </w:rPr>
        <w:t xml:space="preserve">　</w:t>
      </w:r>
      <w:r w:rsidRPr="00C47076">
        <w:rPr>
          <w:rFonts w:asciiTheme="majorEastAsia" w:eastAsiaTheme="majorEastAsia" w:hAnsiTheme="majorEastAsia" w:hint="eastAsia"/>
        </w:rPr>
        <w:t xml:space="preserve">　</w:t>
      </w:r>
      <w:r w:rsidR="001F72C8">
        <w:rPr>
          <w:rFonts w:asciiTheme="majorEastAsia" w:eastAsiaTheme="majorEastAsia" w:hAnsiTheme="majorEastAsia" w:hint="eastAsia"/>
        </w:rPr>
        <w:t xml:space="preserve">　</w:t>
      </w:r>
      <w:r w:rsidRPr="00C47076">
        <w:rPr>
          <w:rFonts w:asciiTheme="majorEastAsia" w:eastAsiaTheme="majorEastAsia" w:hAnsiTheme="majorEastAsia" w:hint="eastAsia"/>
        </w:rPr>
        <w:t xml:space="preserve">　　</w:t>
      </w:r>
      <w:r w:rsidR="00C47076" w:rsidRPr="00C47076">
        <w:rPr>
          <w:rFonts w:asciiTheme="majorEastAsia" w:eastAsiaTheme="majorEastAsia" w:hAnsiTheme="majorEastAsia" w:hint="eastAsia"/>
        </w:rPr>
        <w:t xml:space="preserve">　　</w:t>
      </w:r>
      <w:r w:rsidRPr="00C47076">
        <w:rPr>
          <w:rFonts w:asciiTheme="majorEastAsia" w:eastAsiaTheme="majorEastAsia" w:hAnsiTheme="majorEastAsia" w:hint="eastAsia"/>
        </w:rPr>
        <w:t xml:space="preserve">　　　　　　印</w:t>
      </w:r>
    </w:p>
    <w:p w:rsidR="005626C3" w:rsidRPr="00C47076" w:rsidRDefault="005626C3" w:rsidP="0050341E">
      <w:pPr>
        <w:ind w:right="142"/>
        <w:jc w:val="center"/>
        <w:rPr>
          <w:rFonts w:asciiTheme="majorEastAsia" w:eastAsiaTheme="majorEastAsia" w:hAnsiTheme="majorEastAsia"/>
        </w:rPr>
      </w:pPr>
    </w:p>
    <w:p w:rsidR="00696799" w:rsidRPr="007057E6" w:rsidRDefault="00EF5EBB" w:rsidP="005626C3">
      <w:pPr>
        <w:ind w:right="140"/>
        <w:jc w:val="left"/>
        <w:rPr>
          <w:rFonts w:asciiTheme="majorEastAsia" w:eastAsiaTheme="majorEastAsia" w:hAnsiTheme="majorEastAsia"/>
        </w:rPr>
      </w:pPr>
      <w:r w:rsidRPr="00C47076">
        <w:rPr>
          <w:rFonts w:asciiTheme="majorEastAsia" w:eastAsiaTheme="majorEastAsia" w:hAnsiTheme="majorEastAsia" w:hint="eastAsia"/>
        </w:rPr>
        <w:t xml:space="preserve">　</w:t>
      </w:r>
      <w:r w:rsidR="007057E6">
        <w:rPr>
          <w:rFonts w:asciiTheme="majorEastAsia" w:eastAsiaTheme="majorEastAsia" w:hAnsiTheme="majorEastAsia" w:hint="eastAsia"/>
        </w:rPr>
        <w:t>浄化槽の使用を再開したので、浄化槽法第11条の2第2項の規定により、次のとおり届け出ます。</w:t>
      </w:r>
    </w:p>
    <w:p w:rsidR="005626C3" w:rsidRPr="00C47076" w:rsidRDefault="005626C3" w:rsidP="005626C3">
      <w:pPr>
        <w:ind w:right="140"/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4"/>
        <w:gridCol w:w="5580"/>
      </w:tblGrid>
      <w:tr w:rsidR="00D7016F" w:rsidRPr="00C47076" w:rsidTr="005626C3">
        <w:trPr>
          <w:trHeight w:val="624"/>
        </w:trPr>
        <w:tc>
          <w:tcPr>
            <w:tcW w:w="2914" w:type="dxa"/>
            <w:vAlign w:val="center"/>
          </w:tcPr>
          <w:p w:rsidR="00D7016F" w:rsidRPr="00C47076" w:rsidRDefault="00D7016F" w:rsidP="00C47076">
            <w:pPr>
              <w:ind w:right="140"/>
              <w:rPr>
                <w:rFonts w:asciiTheme="majorEastAsia" w:eastAsiaTheme="majorEastAsia" w:hAnsiTheme="majorEastAsia"/>
              </w:rPr>
            </w:pPr>
            <w:r w:rsidRPr="00C47076">
              <w:rPr>
                <w:rFonts w:asciiTheme="majorEastAsia" w:eastAsiaTheme="majorEastAsia" w:hAnsiTheme="majorEastAsia" w:hint="eastAsia"/>
              </w:rPr>
              <w:t>1　設置場所住所</w:t>
            </w:r>
          </w:p>
        </w:tc>
        <w:tc>
          <w:tcPr>
            <w:tcW w:w="5580" w:type="dxa"/>
            <w:vAlign w:val="center"/>
          </w:tcPr>
          <w:p w:rsidR="00D7016F" w:rsidRPr="00C47076" w:rsidRDefault="00D7016F" w:rsidP="005626C3">
            <w:pPr>
              <w:ind w:right="140"/>
              <w:rPr>
                <w:rFonts w:asciiTheme="majorEastAsia" w:eastAsiaTheme="majorEastAsia" w:hAnsiTheme="majorEastAsia"/>
              </w:rPr>
            </w:pPr>
          </w:p>
        </w:tc>
      </w:tr>
      <w:tr w:rsidR="00D7016F" w:rsidRPr="00C47076" w:rsidTr="00C47076">
        <w:trPr>
          <w:trHeight w:val="624"/>
        </w:trPr>
        <w:tc>
          <w:tcPr>
            <w:tcW w:w="2914" w:type="dxa"/>
            <w:vAlign w:val="center"/>
          </w:tcPr>
          <w:p w:rsidR="00D7016F" w:rsidRPr="00C47076" w:rsidRDefault="00D7016F" w:rsidP="00C47076">
            <w:pPr>
              <w:ind w:right="140"/>
              <w:rPr>
                <w:rFonts w:asciiTheme="majorEastAsia" w:eastAsiaTheme="majorEastAsia" w:hAnsiTheme="majorEastAsia"/>
              </w:rPr>
            </w:pPr>
            <w:r w:rsidRPr="00C47076">
              <w:rPr>
                <w:rFonts w:asciiTheme="majorEastAsia" w:eastAsiaTheme="majorEastAsia" w:hAnsiTheme="majorEastAsia" w:hint="eastAsia"/>
              </w:rPr>
              <w:t>2　処理対象</w:t>
            </w:r>
          </w:p>
        </w:tc>
        <w:tc>
          <w:tcPr>
            <w:tcW w:w="5580" w:type="dxa"/>
            <w:vAlign w:val="center"/>
          </w:tcPr>
          <w:p w:rsidR="00D7016F" w:rsidRPr="00C47076" w:rsidRDefault="00C47076" w:rsidP="00C47076">
            <w:pPr>
              <w:ind w:right="14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・し尿のみ　　　　　・し尿及び雑排水</w:t>
            </w:r>
          </w:p>
        </w:tc>
      </w:tr>
      <w:tr w:rsidR="00D7016F" w:rsidRPr="00C47076" w:rsidTr="00C47076">
        <w:trPr>
          <w:trHeight w:val="624"/>
        </w:trPr>
        <w:tc>
          <w:tcPr>
            <w:tcW w:w="2914" w:type="dxa"/>
            <w:vAlign w:val="center"/>
          </w:tcPr>
          <w:p w:rsidR="00D7016F" w:rsidRPr="00C47076" w:rsidRDefault="00D7016F" w:rsidP="00C47076">
            <w:pPr>
              <w:ind w:right="140"/>
              <w:rPr>
                <w:rFonts w:asciiTheme="majorEastAsia" w:eastAsiaTheme="majorEastAsia" w:hAnsiTheme="majorEastAsia"/>
              </w:rPr>
            </w:pPr>
            <w:r w:rsidRPr="00C47076">
              <w:rPr>
                <w:rFonts w:asciiTheme="majorEastAsia" w:eastAsiaTheme="majorEastAsia" w:hAnsiTheme="majorEastAsia" w:hint="eastAsia"/>
              </w:rPr>
              <w:t xml:space="preserve">3　</w:t>
            </w:r>
            <w:r w:rsidR="007057E6">
              <w:rPr>
                <w:rFonts w:asciiTheme="majorEastAsia" w:eastAsiaTheme="majorEastAsia" w:hAnsiTheme="majorEastAsia" w:hint="eastAsia"/>
              </w:rPr>
              <w:t>使用再開年月日</w:t>
            </w:r>
          </w:p>
        </w:tc>
        <w:tc>
          <w:tcPr>
            <w:tcW w:w="5580" w:type="dxa"/>
            <w:vAlign w:val="center"/>
          </w:tcPr>
          <w:p w:rsidR="00D7016F" w:rsidRPr="00C47076" w:rsidRDefault="00C47076" w:rsidP="00C47076">
            <w:pPr>
              <w:ind w:right="140" w:firstLineChars="500" w:firstLine="1050"/>
              <w:jc w:val="right"/>
              <w:rPr>
                <w:rFonts w:asciiTheme="majorEastAsia" w:eastAsiaTheme="majorEastAsia" w:hAnsiTheme="majorEastAsia"/>
              </w:rPr>
            </w:pPr>
            <w:r w:rsidRPr="00C47076">
              <w:rPr>
                <w:rFonts w:asciiTheme="majorEastAsia" w:eastAsiaTheme="majorEastAsia" w:hAnsiTheme="majorEastAsia" w:hint="eastAsia"/>
              </w:rPr>
              <w:t>年</w:t>
            </w:r>
            <w:r w:rsidR="00E8417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C47076">
              <w:rPr>
                <w:rFonts w:asciiTheme="majorEastAsia" w:eastAsiaTheme="majorEastAsia" w:hAnsiTheme="majorEastAsia" w:hint="eastAsia"/>
              </w:rPr>
              <w:t>月</w:t>
            </w:r>
            <w:r w:rsidR="00E8417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C47076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D7016F" w:rsidRPr="00C47076" w:rsidTr="007057E6">
        <w:trPr>
          <w:trHeight w:val="1247"/>
        </w:trPr>
        <w:tc>
          <w:tcPr>
            <w:tcW w:w="2914" w:type="dxa"/>
            <w:vAlign w:val="center"/>
          </w:tcPr>
          <w:p w:rsidR="00D7016F" w:rsidRPr="00C47076" w:rsidRDefault="00D7016F" w:rsidP="00C47076">
            <w:pPr>
              <w:ind w:right="140"/>
              <w:rPr>
                <w:rFonts w:asciiTheme="majorEastAsia" w:eastAsiaTheme="majorEastAsia" w:hAnsiTheme="majorEastAsia"/>
              </w:rPr>
            </w:pPr>
            <w:r w:rsidRPr="00C47076">
              <w:rPr>
                <w:rFonts w:asciiTheme="majorEastAsia" w:eastAsiaTheme="majorEastAsia" w:hAnsiTheme="majorEastAsia" w:hint="eastAsia"/>
              </w:rPr>
              <w:t xml:space="preserve">4　</w:t>
            </w:r>
            <w:r w:rsidR="007057E6">
              <w:rPr>
                <w:rFonts w:asciiTheme="majorEastAsia" w:eastAsiaTheme="majorEastAsia" w:hAnsiTheme="majorEastAsia" w:hint="eastAsia"/>
              </w:rPr>
              <w:t>再開の理由</w:t>
            </w:r>
          </w:p>
        </w:tc>
        <w:tc>
          <w:tcPr>
            <w:tcW w:w="5580" w:type="dxa"/>
            <w:vAlign w:val="center"/>
          </w:tcPr>
          <w:p w:rsidR="00D7016F" w:rsidRPr="00C47076" w:rsidRDefault="00E8417C" w:rsidP="00C47076">
            <w:pPr>
              <w:ind w:right="14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47076" w:rsidRPr="00C4707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C47076" w:rsidRPr="00C47076" w:rsidTr="005626C3">
        <w:trPr>
          <w:trHeight w:val="624"/>
        </w:trPr>
        <w:tc>
          <w:tcPr>
            <w:tcW w:w="2914" w:type="dxa"/>
            <w:vAlign w:val="center"/>
          </w:tcPr>
          <w:p w:rsidR="00C47076" w:rsidRPr="00C47076" w:rsidRDefault="00C47076" w:rsidP="00C47076">
            <w:pPr>
              <w:ind w:right="140"/>
              <w:rPr>
                <w:rFonts w:asciiTheme="majorEastAsia" w:eastAsiaTheme="majorEastAsia" w:hAnsiTheme="majorEastAsia"/>
              </w:rPr>
            </w:pPr>
            <w:r w:rsidRPr="00C47076">
              <w:rPr>
                <w:rFonts w:asciiTheme="majorEastAsia" w:eastAsiaTheme="majorEastAsia" w:hAnsiTheme="majorEastAsia" w:hint="eastAsia"/>
              </w:rPr>
              <w:t>※事務処理欄</w:t>
            </w:r>
          </w:p>
        </w:tc>
        <w:tc>
          <w:tcPr>
            <w:tcW w:w="5580" w:type="dxa"/>
            <w:vAlign w:val="center"/>
          </w:tcPr>
          <w:p w:rsidR="00C47076" w:rsidRPr="00C47076" w:rsidRDefault="00C47076" w:rsidP="005626C3">
            <w:pPr>
              <w:ind w:right="140"/>
              <w:rPr>
                <w:rFonts w:asciiTheme="majorEastAsia" w:eastAsiaTheme="majorEastAsia" w:hAnsiTheme="majorEastAsia"/>
              </w:rPr>
            </w:pPr>
          </w:p>
        </w:tc>
      </w:tr>
      <w:tr w:rsidR="00D7016F" w:rsidRPr="00C47076" w:rsidTr="007057E6">
        <w:trPr>
          <w:trHeight w:val="1208"/>
        </w:trPr>
        <w:tc>
          <w:tcPr>
            <w:tcW w:w="8494" w:type="dxa"/>
            <w:gridSpan w:val="2"/>
          </w:tcPr>
          <w:p w:rsidR="00D7016F" w:rsidRPr="00C47076" w:rsidRDefault="00D7016F" w:rsidP="00EF5EBB">
            <w:pPr>
              <w:ind w:right="140"/>
              <w:jc w:val="left"/>
              <w:rPr>
                <w:rFonts w:asciiTheme="majorEastAsia" w:eastAsiaTheme="majorEastAsia" w:hAnsiTheme="majorEastAsia"/>
              </w:rPr>
            </w:pPr>
            <w:r w:rsidRPr="00C47076">
              <w:rPr>
                <w:rFonts w:asciiTheme="majorEastAsia" w:eastAsiaTheme="majorEastAsia" w:hAnsiTheme="majorEastAsia" w:hint="eastAsia"/>
              </w:rPr>
              <w:t>(注意)</w:t>
            </w:r>
          </w:p>
          <w:p w:rsidR="00D7016F" w:rsidRPr="00C47076" w:rsidRDefault="00D7016F" w:rsidP="00D7016F">
            <w:pPr>
              <w:pStyle w:val="a4"/>
              <w:numPr>
                <w:ilvl w:val="0"/>
                <w:numId w:val="1"/>
              </w:numPr>
              <w:ind w:leftChars="0" w:right="140"/>
              <w:jc w:val="left"/>
              <w:rPr>
                <w:rFonts w:asciiTheme="majorEastAsia" w:eastAsiaTheme="majorEastAsia" w:hAnsiTheme="majorEastAsia"/>
              </w:rPr>
            </w:pPr>
            <w:r w:rsidRPr="00C47076">
              <w:rPr>
                <w:rFonts w:asciiTheme="majorEastAsia" w:eastAsiaTheme="majorEastAsia" w:hAnsiTheme="majorEastAsia" w:hint="eastAsia"/>
              </w:rPr>
              <w:t>※欄には、記載しないこと。</w:t>
            </w:r>
          </w:p>
          <w:p w:rsidR="00D7016F" w:rsidRPr="007057E6" w:rsidRDefault="00D7016F" w:rsidP="007057E6">
            <w:pPr>
              <w:pStyle w:val="a4"/>
              <w:numPr>
                <w:ilvl w:val="0"/>
                <w:numId w:val="1"/>
              </w:numPr>
              <w:ind w:leftChars="0" w:right="140"/>
              <w:jc w:val="left"/>
              <w:rPr>
                <w:rFonts w:asciiTheme="majorEastAsia" w:eastAsiaTheme="majorEastAsia" w:hAnsiTheme="majorEastAsia"/>
              </w:rPr>
            </w:pPr>
            <w:r w:rsidRPr="00C47076">
              <w:rPr>
                <w:rFonts w:asciiTheme="majorEastAsia" w:eastAsiaTheme="majorEastAsia" w:hAnsiTheme="majorEastAsia" w:hint="eastAsia"/>
              </w:rPr>
              <w:t>2欄は、該当する事項を〇で囲むこと。</w:t>
            </w:r>
            <w:r w:rsidR="007057E6" w:rsidRPr="007057E6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</w:tbl>
    <w:p w:rsidR="005626C3" w:rsidRDefault="005626C3" w:rsidP="00EF5EBB">
      <w:pPr>
        <w:ind w:right="140"/>
        <w:jc w:val="left"/>
        <w:rPr>
          <w:rFonts w:asciiTheme="majorEastAsia" w:eastAsiaTheme="majorEastAsia" w:hAnsiTheme="majorEastAsia"/>
        </w:rPr>
      </w:pPr>
    </w:p>
    <w:p w:rsidR="005626C3" w:rsidRPr="00C47076" w:rsidRDefault="00D7016F" w:rsidP="00EF5EBB">
      <w:pPr>
        <w:ind w:right="140"/>
        <w:jc w:val="left"/>
        <w:rPr>
          <w:rFonts w:asciiTheme="majorEastAsia" w:eastAsiaTheme="majorEastAsia" w:hAnsiTheme="majorEastAsia"/>
        </w:rPr>
      </w:pPr>
      <w:r w:rsidRPr="00C47076">
        <w:rPr>
          <w:rFonts w:asciiTheme="majorEastAsia" w:eastAsiaTheme="majorEastAsia" w:hAnsiTheme="majorEastAsia" w:hint="eastAsia"/>
        </w:rPr>
        <w:t xml:space="preserve">備考　1　</w:t>
      </w:r>
      <w:r w:rsidR="00C47076" w:rsidRPr="00C47076">
        <w:rPr>
          <w:rFonts w:asciiTheme="majorEastAsia" w:eastAsiaTheme="majorEastAsia" w:hAnsiTheme="majorEastAsia" w:hint="eastAsia"/>
        </w:rPr>
        <w:t>記名押印に変えて、署名することができる。</w:t>
      </w:r>
    </w:p>
    <w:p w:rsidR="00C47076" w:rsidRDefault="00C47076" w:rsidP="00EF5EBB">
      <w:pPr>
        <w:ind w:right="140"/>
        <w:jc w:val="left"/>
        <w:rPr>
          <w:rFonts w:asciiTheme="majorEastAsia" w:eastAsiaTheme="majorEastAsia" w:hAnsiTheme="majorEastAsia"/>
        </w:rPr>
      </w:pPr>
      <w:r w:rsidRPr="00C47076">
        <w:rPr>
          <w:rFonts w:asciiTheme="majorEastAsia" w:eastAsiaTheme="majorEastAsia" w:hAnsiTheme="majorEastAsia" w:hint="eastAsia"/>
        </w:rPr>
        <w:t xml:space="preserve">　　　2　用紙の大きさは、日本産業規格A列4番とする。</w:t>
      </w:r>
    </w:p>
    <w:p w:rsidR="00CA3F60" w:rsidRDefault="00CA3F60" w:rsidP="00EF5EBB">
      <w:pPr>
        <w:ind w:right="140"/>
        <w:jc w:val="left"/>
        <w:rPr>
          <w:rFonts w:asciiTheme="majorEastAsia" w:eastAsiaTheme="majorEastAsia" w:hAnsiTheme="majorEastAsia"/>
        </w:rPr>
      </w:pPr>
    </w:p>
    <w:p w:rsidR="00CA3F60" w:rsidRDefault="00CA3F60" w:rsidP="00EF5EBB">
      <w:pPr>
        <w:ind w:right="140"/>
        <w:jc w:val="left"/>
        <w:rPr>
          <w:rFonts w:asciiTheme="majorEastAsia" w:eastAsiaTheme="majorEastAsia" w:hAnsiTheme="majorEastAsia"/>
        </w:rPr>
      </w:pPr>
    </w:p>
    <w:p w:rsidR="00CA3F60" w:rsidRDefault="00CA3F60" w:rsidP="00EF5EBB">
      <w:pPr>
        <w:ind w:right="140"/>
        <w:jc w:val="left"/>
        <w:rPr>
          <w:rFonts w:asciiTheme="majorEastAsia" w:eastAsiaTheme="majorEastAsia" w:hAnsiTheme="majorEastAsia"/>
        </w:rPr>
      </w:pPr>
    </w:p>
    <w:p w:rsidR="00CA3F60" w:rsidRDefault="00CA3F60" w:rsidP="00EF5EBB">
      <w:pPr>
        <w:ind w:right="140"/>
        <w:jc w:val="left"/>
        <w:rPr>
          <w:rFonts w:asciiTheme="majorEastAsia" w:eastAsiaTheme="majorEastAsia" w:hAnsiTheme="majorEastAsia"/>
        </w:rPr>
      </w:pPr>
    </w:p>
    <w:p w:rsidR="00CA3F60" w:rsidRDefault="00CA3F60" w:rsidP="00EF5EBB">
      <w:pPr>
        <w:ind w:right="140"/>
        <w:jc w:val="left"/>
        <w:rPr>
          <w:rFonts w:asciiTheme="majorEastAsia" w:eastAsiaTheme="majorEastAsia" w:hAnsiTheme="majorEastAsia"/>
        </w:rPr>
      </w:pPr>
    </w:p>
    <w:p w:rsidR="0050341E" w:rsidRDefault="0050341E" w:rsidP="00EF5EBB">
      <w:pPr>
        <w:ind w:right="140"/>
        <w:jc w:val="left"/>
        <w:rPr>
          <w:rFonts w:asciiTheme="majorEastAsia" w:eastAsiaTheme="majorEastAsia" w:hAnsiTheme="majorEastAsia"/>
        </w:rPr>
      </w:pPr>
    </w:p>
    <w:p w:rsidR="00CA3F60" w:rsidRPr="006E2584" w:rsidRDefault="00CA3F60" w:rsidP="006E2584">
      <w:pPr>
        <w:ind w:right="140"/>
        <w:jc w:val="left"/>
        <w:rPr>
          <w:rFonts w:asciiTheme="majorEastAsia" w:eastAsiaTheme="majorEastAsia" w:hAnsiTheme="majorEastAsia"/>
        </w:rPr>
      </w:pPr>
    </w:p>
    <w:sectPr w:rsidR="00CA3F60" w:rsidRPr="006E2584" w:rsidSect="0069679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FC2" w:rsidRDefault="00774FC2" w:rsidP="00391D7D">
      <w:r>
        <w:separator/>
      </w:r>
    </w:p>
  </w:endnote>
  <w:endnote w:type="continuationSeparator" w:id="0">
    <w:p w:rsidR="00774FC2" w:rsidRDefault="00774FC2" w:rsidP="0039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FC2" w:rsidRDefault="00774FC2" w:rsidP="00391D7D">
      <w:r>
        <w:separator/>
      </w:r>
    </w:p>
  </w:footnote>
  <w:footnote w:type="continuationSeparator" w:id="0">
    <w:p w:rsidR="00774FC2" w:rsidRDefault="00774FC2" w:rsidP="0039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66D6"/>
    <w:multiLevelType w:val="hybridMultilevel"/>
    <w:tmpl w:val="60EA7762"/>
    <w:lvl w:ilvl="0" w:tplc="CE1200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BB"/>
    <w:rsid w:val="0001200D"/>
    <w:rsid w:val="00037821"/>
    <w:rsid w:val="001F2A58"/>
    <w:rsid w:val="001F72C8"/>
    <w:rsid w:val="00234BE7"/>
    <w:rsid w:val="002A79F6"/>
    <w:rsid w:val="002D7B42"/>
    <w:rsid w:val="003434D9"/>
    <w:rsid w:val="003850D5"/>
    <w:rsid w:val="00391D7D"/>
    <w:rsid w:val="003D4CCE"/>
    <w:rsid w:val="0050341E"/>
    <w:rsid w:val="005626C3"/>
    <w:rsid w:val="00696799"/>
    <w:rsid w:val="006E2584"/>
    <w:rsid w:val="007057E6"/>
    <w:rsid w:val="00774FC2"/>
    <w:rsid w:val="008B725B"/>
    <w:rsid w:val="00927743"/>
    <w:rsid w:val="009B0B25"/>
    <w:rsid w:val="00A31F46"/>
    <w:rsid w:val="00A87C67"/>
    <w:rsid w:val="00B40968"/>
    <w:rsid w:val="00C47076"/>
    <w:rsid w:val="00CA3F60"/>
    <w:rsid w:val="00D7016F"/>
    <w:rsid w:val="00E8417C"/>
    <w:rsid w:val="00EC4A27"/>
    <w:rsid w:val="00E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D3C77"/>
  <w15:chartTrackingRefBased/>
  <w15:docId w15:val="{59780065-1FAB-4665-A765-0A72FABD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1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1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D7D"/>
  </w:style>
  <w:style w:type="paragraph" w:styleId="a7">
    <w:name w:val="footer"/>
    <w:basedOn w:val="a"/>
    <w:link w:val="a8"/>
    <w:uiPriority w:val="99"/>
    <w:unhideWhenUsed/>
    <w:rsid w:val="00391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D7D"/>
  </w:style>
  <w:style w:type="character" w:styleId="a9">
    <w:name w:val="Hyperlink"/>
    <w:basedOn w:val="a0"/>
    <w:uiPriority w:val="99"/>
    <w:unhideWhenUsed/>
    <w:rsid w:val="007057E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0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10F0-D3D5-4BAB-8E2C-BF9ED125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鳴川 翔太</dc:creator>
  <cp:keywords/>
  <dc:description/>
  <cp:lastModifiedBy>鳴川 翔太</cp:lastModifiedBy>
  <cp:revision>16</cp:revision>
  <cp:lastPrinted>2020-08-18T04:53:00Z</cp:lastPrinted>
  <dcterms:created xsi:type="dcterms:W3CDTF">2020-07-14T05:27:00Z</dcterms:created>
  <dcterms:modified xsi:type="dcterms:W3CDTF">2020-08-20T05:10:00Z</dcterms:modified>
</cp:coreProperties>
</file>